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AF95E" w14:textId="4778C50F" w:rsidR="00825A7D" w:rsidRPr="00042176" w:rsidRDefault="00825A7D" w:rsidP="00303ABB">
      <w:pPr>
        <w:rPr>
          <w:rFonts w:asciiTheme="majorHAnsi" w:eastAsia="Arial Narrow" w:hAnsiTheme="majorHAnsi" w:cstheme="majorHAnsi"/>
        </w:rPr>
      </w:pPr>
      <w:bookmarkStart w:id="0" w:name="_GoBack"/>
      <w:bookmarkEnd w:id="0"/>
    </w:p>
    <w:p w14:paraId="246D765F" w14:textId="77777777" w:rsidR="00825A7D" w:rsidRPr="00042176" w:rsidRDefault="00825A7D">
      <w:pPr>
        <w:spacing w:after="0"/>
        <w:rPr>
          <w:rFonts w:asciiTheme="majorHAnsi" w:eastAsia="Arial Narrow" w:hAnsiTheme="majorHAnsi" w:cstheme="majorHAnsi"/>
        </w:rPr>
      </w:pPr>
    </w:p>
    <w:p w14:paraId="5BF1C83E" w14:textId="77777777" w:rsidR="00457E07" w:rsidRPr="00042176" w:rsidRDefault="00457E07" w:rsidP="00457E07">
      <w:pPr>
        <w:spacing w:after="0"/>
        <w:rPr>
          <w:rFonts w:asciiTheme="majorHAnsi" w:hAnsiTheme="majorHAnsi" w:cstheme="majorHAnsi"/>
        </w:rPr>
      </w:pPr>
    </w:p>
    <w:p w14:paraId="2777B18C" w14:textId="64524A57" w:rsidR="00457E07" w:rsidRPr="00042176" w:rsidRDefault="00042176" w:rsidP="00457E07">
      <w:pPr>
        <w:spacing w:after="0"/>
        <w:rPr>
          <w:rFonts w:asciiTheme="majorHAnsi" w:hAnsiTheme="majorHAnsi" w:cstheme="majorHAnsi"/>
        </w:rPr>
      </w:pPr>
      <w:r w:rsidRPr="00042176">
        <w:rPr>
          <w:rFonts w:asciiTheme="majorHAnsi" w:hAnsiTheme="majorHAnsi" w:cstheme="majorHAnsi"/>
          <w:highlight w:val="lightGray"/>
        </w:rPr>
        <w:t>Date</w:t>
      </w:r>
      <w:r w:rsidR="00457E07" w:rsidRPr="00042176">
        <w:rPr>
          <w:rFonts w:asciiTheme="majorHAnsi" w:hAnsiTheme="majorHAnsi" w:cstheme="majorHAnsi"/>
        </w:rPr>
        <w:t xml:space="preserve">, 2020 </w:t>
      </w:r>
    </w:p>
    <w:p w14:paraId="35E317CF" w14:textId="46036C63" w:rsidR="00457E07" w:rsidRPr="00042176" w:rsidRDefault="00457E07" w:rsidP="00457E07">
      <w:pPr>
        <w:spacing w:after="0"/>
        <w:rPr>
          <w:rFonts w:asciiTheme="majorHAnsi" w:hAnsiTheme="majorHAnsi" w:cstheme="majorHAnsi"/>
        </w:rPr>
      </w:pPr>
    </w:p>
    <w:p w14:paraId="0C61DFAB" w14:textId="77777777" w:rsidR="00FA2F65" w:rsidRPr="00042176" w:rsidRDefault="00FA2F65" w:rsidP="00457E07">
      <w:pPr>
        <w:spacing w:after="0"/>
        <w:rPr>
          <w:rFonts w:asciiTheme="majorHAnsi" w:hAnsiTheme="majorHAnsi" w:cstheme="majorHAnsi"/>
        </w:rPr>
      </w:pPr>
    </w:p>
    <w:p w14:paraId="58F74A5B" w14:textId="240E86E5" w:rsidR="00DA2DB4" w:rsidRPr="00042176" w:rsidRDefault="00042176" w:rsidP="00DA2DB4">
      <w:pPr>
        <w:spacing w:after="0"/>
        <w:rPr>
          <w:rFonts w:asciiTheme="majorHAnsi" w:hAnsiTheme="majorHAnsi" w:cstheme="majorHAnsi"/>
          <w:highlight w:val="lightGray"/>
        </w:rPr>
      </w:pPr>
      <w:r w:rsidRPr="00042176">
        <w:rPr>
          <w:rFonts w:asciiTheme="majorHAnsi" w:hAnsiTheme="majorHAnsi" w:cstheme="majorHAnsi"/>
          <w:highlight w:val="lightGray"/>
        </w:rPr>
        <w:t>Name of MP of political figure</w:t>
      </w:r>
    </w:p>
    <w:p w14:paraId="29AEAE7D" w14:textId="4F4C56BC" w:rsidR="00457E07" w:rsidRPr="00042176" w:rsidRDefault="00042176" w:rsidP="00457E07">
      <w:pPr>
        <w:spacing w:after="0"/>
        <w:rPr>
          <w:rFonts w:asciiTheme="majorHAnsi" w:hAnsiTheme="majorHAnsi" w:cstheme="majorHAnsi"/>
          <w:highlight w:val="lightGray"/>
        </w:rPr>
      </w:pPr>
      <w:r w:rsidRPr="00042176">
        <w:rPr>
          <w:rFonts w:asciiTheme="majorHAnsi" w:hAnsiTheme="majorHAnsi" w:cstheme="majorHAnsi"/>
          <w:highlight w:val="lightGray"/>
        </w:rPr>
        <w:t>Address</w:t>
      </w:r>
      <w:r w:rsidR="00F05582" w:rsidRPr="00042176">
        <w:rPr>
          <w:rFonts w:asciiTheme="majorHAnsi" w:hAnsiTheme="majorHAnsi" w:cstheme="majorHAnsi"/>
          <w:highlight w:val="lightGray"/>
        </w:rPr>
        <w:t xml:space="preserve"> 1</w:t>
      </w:r>
    </w:p>
    <w:p w14:paraId="2F64E549" w14:textId="069356F9" w:rsidR="00857559" w:rsidRPr="00042176" w:rsidRDefault="00042176" w:rsidP="00457E07">
      <w:pPr>
        <w:spacing w:after="0"/>
        <w:rPr>
          <w:rFonts w:asciiTheme="majorHAnsi" w:hAnsiTheme="majorHAnsi" w:cstheme="majorHAnsi"/>
        </w:rPr>
      </w:pPr>
      <w:r w:rsidRPr="00042176">
        <w:rPr>
          <w:rFonts w:asciiTheme="majorHAnsi" w:hAnsiTheme="majorHAnsi" w:cstheme="majorHAnsi"/>
          <w:highlight w:val="lightGray"/>
        </w:rPr>
        <w:t>Address</w:t>
      </w:r>
      <w:r w:rsidR="00F05582" w:rsidRPr="00042176">
        <w:rPr>
          <w:rFonts w:asciiTheme="majorHAnsi" w:hAnsiTheme="majorHAnsi" w:cstheme="majorHAnsi"/>
          <w:highlight w:val="lightGray"/>
        </w:rPr>
        <w:t xml:space="preserve"> 2</w:t>
      </w:r>
    </w:p>
    <w:p w14:paraId="63DA3A82" w14:textId="77777777" w:rsidR="00FA2F65" w:rsidRPr="00042176" w:rsidRDefault="00FA2F65" w:rsidP="00457E07">
      <w:pPr>
        <w:spacing w:after="0"/>
        <w:rPr>
          <w:rFonts w:asciiTheme="majorHAnsi" w:hAnsiTheme="majorHAnsi" w:cstheme="majorHAnsi"/>
        </w:rPr>
      </w:pPr>
    </w:p>
    <w:p w14:paraId="27335478" w14:textId="7615EB06" w:rsidR="00457E07" w:rsidRPr="00042176" w:rsidRDefault="00457E07" w:rsidP="00457E07">
      <w:pPr>
        <w:spacing w:after="0"/>
        <w:rPr>
          <w:rFonts w:asciiTheme="majorHAnsi" w:hAnsiTheme="majorHAnsi" w:cstheme="majorHAnsi"/>
          <w:b/>
          <w:bCs/>
        </w:rPr>
      </w:pPr>
      <w:r w:rsidRPr="00042176">
        <w:rPr>
          <w:rFonts w:asciiTheme="majorHAnsi" w:hAnsiTheme="majorHAnsi" w:cstheme="majorHAnsi"/>
          <w:b/>
          <w:bCs/>
        </w:rPr>
        <w:t xml:space="preserve">Re: </w:t>
      </w:r>
      <w:r w:rsidR="00042176" w:rsidRPr="00042176">
        <w:rPr>
          <w:rFonts w:asciiTheme="majorHAnsi" w:hAnsiTheme="majorHAnsi" w:cstheme="majorHAnsi"/>
          <w:b/>
          <w:bCs/>
        </w:rPr>
        <w:t>Urgent - Your support will save jobs and allow a fast recovery for our riding</w:t>
      </w:r>
    </w:p>
    <w:p w14:paraId="5DD8D02E" w14:textId="21CE6476" w:rsidR="00457E07" w:rsidRPr="00042176" w:rsidRDefault="00457E07" w:rsidP="00457E07">
      <w:pPr>
        <w:spacing w:after="0"/>
        <w:rPr>
          <w:rFonts w:asciiTheme="majorHAnsi" w:hAnsiTheme="majorHAnsi" w:cstheme="majorHAnsi"/>
        </w:rPr>
      </w:pPr>
    </w:p>
    <w:p w14:paraId="61B7633A" w14:textId="5D7C539D" w:rsidR="00457E07" w:rsidRPr="00042176" w:rsidRDefault="00042176" w:rsidP="00457E07">
      <w:pPr>
        <w:spacing w:after="0"/>
        <w:rPr>
          <w:rFonts w:asciiTheme="majorHAnsi" w:hAnsiTheme="majorHAnsi" w:cstheme="majorHAnsi"/>
        </w:rPr>
      </w:pPr>
      <w:r>
        <w:rPr>
          <w:rFonts w:asciiTheme="majorHAnsi" w:hAnsiTheme="majorHAnsi" w:cstheme="majorHAnsi"/>
        </w:rPr>
        <w:br/>
      </w:r>
      <w:r w:rsidR="00457E07" w:rsidRPr="00042176">
        <w:rPr>
          <w:rFonts w:asciiTheme="majorHAnsi" w:hAnsiTheme="majorHAnsi" w:cstheme="majorHAnsi"/>
        </w:rPr>
        <w:t xml:space="preserve">Dear </w:t>
      </w:r>
      <w:r w:rsidRPr="00042176">
        <w:rPr>
          <w:rFonts w:asciiTheme="majorHAnsi" w:hAnsiTheme="majorHAnsi" w:cstheme="majorHAnsi"/>
          <w:highlight w:val="lightGray"/>
        </w:rPr>
        <w:t>MP or political figure name</w:t>
      </w:r>
      <w:r w:rsidRPr="00042176">
        <w:rPr>
          <w:rFonts w:asciiTheme="majorHAnsi" w:hAnsiTheme="majorHAnsi" w:cstheme="majorHAnsi"/>
        </w:rPr>
        <w:t>,</w:t>
      </w:r>
    </w:p>
    <w:p w14:paraId="5366A533" w14:textId="65876A37" w:rsidR="00457E07" w:rsidRPr="00042176" w:rsidRDefault="00457E07" w:rsidP="00457E07">
      <w:pPr>
        <w:spacing w:after="0"/>
        <w:rPr>
          <w:rFonts w:asciiTheme="majorHAnsi" w:hAnsiTheme="majorHAnsi" w:cstheme="majorHAnsi"/>
        </w:rPr>
      </w:pPr>
    </w:p>
    <w:p w14:paraId="7E8FAB68" w14:textId="7E4C62B8"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xml:space="preserve">I am writing you today as </w:t>
      </w:r>
      <w:r w:rsidRPr="00042176">
        <w:rPr>
          <w:rFonts w:asciiTheme="majorHAnsi" w:hAnsiTheme="majorHAnsi" w:cstheme="majorHAnsi"/>
          <w:sz w:val="22"/>
          <w:szCs w:val="22"/>
          <w:highlight w:val="lightGray"/>
        </w:rPr>
        <w:t>title, name of school</w:t>
      </w:r>
      <w:r w:rsidRPr="00042176">
        <w:rPr>
          <w:rFonts w:asciiTheme="majorHAnsi" w:hAnsiTheme="majorHAnsi" w:cstheme="majorHAnsi"/>
          <w:sz w:val="22"/>
          <w:szCs w:val="22"/>
        </w:rPr>
        <w:t>, one of 210 members of Languages Canada, our country’s representative and accreditation body for Canadian English and French language education, in 180 study locations across Canada.</w:t>
      </w:r>
    </w:p>
    <w:p w14:paraId="68AFB462"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37A7FA54" w14:textId="496E4050"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xml:space="preserve">I am proud to be Canadian and congratulate the steps that the Government of Canada has taken to protect us all against COVID-19. They are needed measures. As a member of your riding since </w:t>
      </w:r>
      <w:r w:rsidRPr="00042176">
        <w:rPr>
          <w:rFonts w:asciiTheme="majorHAnsi" w:hAnsiTheme="majorHAnsi" w:cstheme="majorHAnsi"/>
          <w:sz w:val="22"/>
          <w:szCs w:val="22"/>
          <w:highlight w:val="lightGray"/>
        </w:rPr>
        <w:t>year</w:t>
      </w:r>
      <w:r w:rsidRPr="00042176">
        <w:rPr>
          <w:rFonts w:asciiTheme="majorHAnsi" w:hAnsiTheme="majorHAnsi" w:cstheme="majorHAnsi"/>
          <w:sz w:val="22"/>
          <w:szCs w:val="22"/>
        </w:rPr>
        <w:t>, I am asking for your assistance in championing a financial grant from the Government.</w:t>
      </w:r>
    </w:p>
    <w:p w14:paraId="423B437B"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76988CCA" w14:textId="777111D1"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My school relies almost 100% on students from abroad to fill our programs. In 2018</w:t>
      </w:r>
      <w:r>
        <w:rPr>
          <w:rFonts w:asciiTheme="majorHAnsi" w:hAnsiTheme="majorHAnsi" w:cstheme="majorHAnsi"/>
          <w:sz w:val="22"/>
          <w:szCs w:val="22"/>
        </w:rPr>
        <w:t>,</w:t>
      </w:r>
      <w:r w:rsidRPr="00042176">
        <w:rPr>
          <w:rFonts w:asciiTheme="majorHAnsi" w:hAnsiTheme="majorHAnsi" w:cstheme="majorHAnsi"/>
          <w:sz w:val="22"/>
          <w:szCs w:val="22"/>
        </w:rPr>
        <w:t xml:space="preserve"> the industry attracted 150,000 international students to Canada to learn English and/or French. In my school, </w:t>
      </w:r>
      <w:r w:rsidRPr="00042176">
        <w:rPr>
          <w:rFonts w:asciiTheme="majorHAnsi" w:hAnsiTheme="majorHAnsi" w:cstheme="majorHAnsi"/>
          <w:sz w:val="22"/>
          <w:szCs w:val="22"/>
          <w:highlight w:val="lightGray"/>
        </w:rPr>
        <w:t>XX</w:t>
      </w:r>
      <w:r w:rsidRPr="00042176">
        <w:rPr>
          <w:rFonts w:asciiTheme="majorHAnsi" w:hAnsiTheme="majorHAnsi" w:cstheme="majorHAnsi"/>
          <w:sz w:val="22"/>
          <w:szCs w:val="22"/>
        </w:rPr>
        <w:t xml:space="preserve"> people are </w:t>
      </w:r>
      <w:proofErr w:type="gramStart"/>
      <w:r w:rsidRPr="00042176">
        <w:rPr>
          <w:rFonts w:asciiTheme="majorHAnsi" w:hAnsiTheme="majorHAnsi" w:cstheme="majorHAnsi"/>
          <w:sz w:val="22"/>
          <w:szCs w:val="22"/>
        </w:rPr>
        <w:t>employed</w:t>
      </w:r>
      <w:proofErr w:type="gramEnd"/>
      <w:r w:rsidRPr="00042176">
        <w:rPr>
          <w:rFonts w:asciiTheme="majorHAnsi" w:hAnsiTheme="majorHAnsi" w:cstheme="majorHAnsi"/>
          <w:sz w:val="22"/>
          <w:szCs w:val="22"/>
        </w:rPr>
        <w:t xml:space="preserve"> and </w:t>
      </w:r>
      <w:r w:rsidRPr="00042176">
        <w:rPr>
          <w:rFonts w:asciiTheme="majorHAnsi" w:hAnsiTheme="majorHAnsi" w:cstheme="majorHAnsi"/>
          <w:sz w:val="22"/>
          <w:szCs w:val="22"/>
          <w:highlight w:val="lightGray"/>
        </w:rPr>
        <w:t>XX</w:t>
      </w:r>
      <w:r w:rsidRPr="00042176">
        <w:rPr>
          <w:rFonts w:asciiTheme="majorHAnsi" w:hAnsiTheme="majorHAnsi" w:cstheme="majorHAnsi"/>
          <w:sz w:val="22"/>
          <w:szCs w:val="22"/>
        </w:rPr>
        <w:t xml:space="preserve"> students bring in $</w:t>
      </w:r>
      <w:r w:rsidRPr="00042176">
        <w:rPr>
          <w:rFonts w:asciiTheme="majorHAnsi" w:hAnsiTheme="majorHAnsi" w:cstheme="majorHAnsi"/>
          <w:sz w:val="22"/>
          <w:szCs w:val="22"/>
          <w:highlight w:val="lightGray"/>
        </w:rPr>
        <w:t>XX</w:t>
      </w:r>
      <w:r w:rsidRPr="00042176">
        <w:rPr>
          <w:rFonts w:asciiTheme="majorHAnsi" w:hAnsiTheme="majorHAnsi" w:cstheme="majorHAnsi"/>
          <w:sz w:val="22"/>
          <w:szCs w:val="22"/>
        </w:rPr>
        <w:t xml:space="preserve"> in export revenue each year. Our riding also benefits financially from the lodging (often with local Canadian families), tourism, restaurant, entertainment, and shopping expenses of our students. Many also bring their families to visit, injecting additional tourism dollars into our riding.</w:t>
      </w:r>
    </w:p>
    <w:p w14:paraId="555E09AF"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13A6526C" w14:textId="7AD0F304"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xml:space="preserve">In short, it is not only the survival of </w:t>
      </w:r>
      <w:r w:rsidRPr="00042176">
        <w:rPr>
          <w:rFonts w:asciiTheme="majorHAnsi" w:hAnsiTheme="majorHAnsi" w:cstheme="majorHAnsi"/>
          <w:sz w:val="22"/>
          <w:szCs w:val="22"/>
          <w:highlight w:val="lightGray"/>
        </w:rPr>
        <w:t>name of school</w:t>
      </w:r>
      <w:r w:rsidRPr="00042176">
        <w:rPr>
          <w:rFonts w:asciiTheme="majorHAnsi" w:hAnsiTheme="majorHAnsi" w:cstheme="majorHAnsi"/>
          <w:sz w:val="22"/>
          <w:szCs w:val="22"/>
        </w:rPr>
        <w:t xml:space="preserve"> and all its jobs and years of investment that’s at stake but the influx of clients for other local businesses that will be so sorely needed when we emerge for this crisis. If my school and others like it are not around, there will be no international language students here.</w:t>
      </w:r>
    </w:p>
    <w:p w14:paraId="6EB4B686"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25CB22D9"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Urgent relief is needed from the Federal Government in order to prevent the permanent closure of my school and other language schools – the majority of which are SMEs – in the coming months, and the loss of jobs for the thousands of Canadians they employ.</w:t>
      </w:r>
    </w:p>
    <w:p w14:paraId="7D04B585"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38B4B597"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Language education is an important export sector for Canada </w:t>
      </w:r>
      <w:r w:rsidRPr="00042176">
        <w:rPr>
          <w:rStyle w:val="Strong"/>
          <w:rFonts w:asciiTheme="majorHAnsi" w:hAnsiTheme="majorHAnsi" w:cstheme="majorHAnsi"/>
          <w:sz w:val="22"/>
          <w:szCs w:val="22"/>
        </w:rPr>
        <w:t>– a critical part of Canada’s $22 billion international education export sector.</w:t>
      </w:r>
      <w:r w:rsidRPr="00042176">
        <w:rPr>
          <w:rFonts w:asciiTheme="majorHAnsi" w:hAnsiTheme="majorHAnsi" w:cstheme="majorHAnsi"/>
          <w:sz w:val="22"/>
          <w:szCs w:val="22"/>
        </w:rPr>
        <w:t> The COVID-19 pandemic has essentially turned off the tap for inbound international language students to Canada. Our schools are nearly empty.</w:t>
      </w:r>
    </w:p>
    <w:p w14:paraId="07A72884"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32CA0E72"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xml:space="preserve">I am particularly concerned about the timing of this pandemic. Our language programs receive </w:t>
      </w:r>
      <w:proofErr w:type="gramStart"/>
      <w:r w:rsidRPr="00042176">
        <w:rPr>
          <w:rFonts w:asciiTheme="majorHAnsi" w:hAnsiTheme="majorHAnsi" w:cstheme="majorHAnsi"/>
          <w:sz w:val="22"/>
          <w:szCs w:val="22"/>
        </w:rPr>
        <w:t>the majority of</w:t>
      </w:r>
      <w:proofErr w:type="gramEnd"/>
      <w:r w:rsidRPr="00042176">
        <w:rPr>
          <w:rFonts w:asciiTheme="majorHAnsi" w:hAnsiTheme="majorHAnsi" w:cstheme="majorHAnsi"/>
          <w:sz w:val="22"/>
          <w:szCs w:val="22"/>
        </w:rPr>
        <w:t xml:space="preserve"> students in the summer months (June to August.) Recruitment for the summer intake occurs from January to May; programs are therefore not currently able to effectively market their programs to </w:t>
      </w:r>
      <w:r w:rsidRPr="00042176">
        <w:rPr>
          <w:rFonts w:asciiTheme="majorHAnsi" w:hAnsiTheme="majorHAnsi" w:cstheme="majorHAnsi"/>
          <w:sz w:val="22"/>
          <w:szCs w:val="22"/>
        </w:rPr>
        <w:lastRenderedPageBreak/>
        <w:t>prospective international students. The timing for these crisis situations is never good, of course, but given that recruitment for the biggest intake of the year is </w:t>
      </w:r>
      <w:r w:rsidRPr="00042176">
        <w:rPr>
          <w:rFonts w:asciiTheme="majorHAnsi" w:hAnsiTheme="majorHAnsi" w:cstheme="majorHAnsi"/>
          <w:sz w:val="22"/>
          <w:szCs w:val="22"/>
          <w:u w:val="single"/>
        </w:rPr>
        <w:t>right now</w:t>
      </w:r>
      <w:r w:rsidRPr="00042176">
        <w:rPr>
          <w:rFonts w:asciiTheme="majorHAnsi" w:hAnsiTheme="majorHAnsi" w:cstheme="majorHAnsi"/>
          <w:sz w:val="22"/>
          <w:szCs w:val="22"/>
        </w:rPr>
        <w:t>, it is looking increasingly likely that I will not be able to generate a fraction of the revenue that is typical of the peak summer period.</w:t>
      </w:r>
    </w:p>
    <w:p w14:paraId="0C98F1A0"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w:t>
      </w:r>
    </w:p>
    <w:p w14:paraId="627A422B"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To avert closing our operations permanently and setting back Canada’s language education sector for years, and in order to re-launch as quickly as possible after the crisis has subsided and contribute to our country’s recovery, immediate government support is needed. </w:t>
      </w:r>
    </w:p>
    <w:p w14:paraId="07494A8F"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21BE08BF" w14:textId="4889C392"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Languages Canada, our sector representative, is in dialogue with the federal government (</w:t>
      </w:r>
      <w:hyperlink r:id="rId8" w:history="1">
        <w:r w:rsidRPr="00756288">
          <w:rPr>
            <w:rStyle w:val="Hyperlink"/>
            <w:rFonts w:asciiTheme="majorHAnsi" w:hAnsiTheme="majorHAnsi" w:cstheme="majorHAnsi"/>
            <w:sz w:val="22"/>
            <w:szCs w:val="22"/>
          </w:rPr>
          <w:t>see letter to Minister Morneau</w:t>
        </w:r>
      </w:hyperlink>
      <w:r w:rsidRPr="00042176">
        <w:rPr>
          <w:rFonts w:asciiTheme="majorHAnsi" w:hAnsiTheme="majorHAnsi" w:cstheme="majorHAnsi"/>
          <w:sz w:val="22"/>
          <w:szCs w:val="22"/>
        </w:rPr>
        <w:t xml:space="preserve">). I am asking for your support in our collaborative efforts. By contacting Minister Morneau’s office to explain the situation and declare your support for assistance to our sector, you will not only be saving jobs in our riding but ensuring the health of the </w:t>
      </w:r>
      <w:proofErr w:type="gramStart"/>
      <w:r w:rsidRPr="00042176">
        <w:rPr>
          <w:rFonts w:asciiTheme="majorHAnsi" w:hAnsiTheme="majorHAnsi" w:cstheme="majorHAnsi"/>
          <w:sz w:val="22"/>
          <w:szCs w:val="22"/>
        </w:rPr>
        <w:t>riding as a whole</w:t>
      </w:r>
      <w:proofErr w:type="gramEnd"/>
      <w:r w:rsidRPr="00042176">
        <w:rPr>
          <w:rFonts w:asciiTheme="majorHAnsi" w:hAnsiTheme="majorHAnsi" w:cstheme="majorHAnsi"/>
          <w:sz w:val="22"/>
          <w:szCs w:val="22"/>
        </w:rPr>
        <w:t>.</w:t>
      </w:r>
    </w:p>
    <w:p w14:paraId="12625517" w14:textId="77777777" w:rsidR="00042176" w:rsidRPr="00042176" w:rsidRDefault="00042176" w:rsidP="00042176">
      <w:pPr>
        <w:pStyle w:val="NormalWeb"/>
        <w:spacing w:before="0" w:beforeAutospacing="0" w:after="0" w:afterAutospacing="0"/>
        <w:rPr>
          <w:rFonts w:asciiTheme="majorHAnsi" w:hAnsiTheme="majorHAnsi" w:cstheme="majorHAnsi"/>
          <w:sz w:val="22"/>
          <w:szCs w:val="22"/>
        </w:rPr>
      </w:pPr>
    </w:p>
    <w:p w14:paraId="616714B1" w14:textId="714E09D8" w:rsidR="00042176" w:rsidRPr="00042176" w:rsidRDefault="00042176" w:rsidP="00042176">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Thank you for your support</w:t>
      </w:r>
      <w:r>
        <w:rPr>
          <w:rFonts w:asciiTheme="majorHAnsi" w:hAnsiTheme="majorHAnsi" w:cstheme="majorHAnsi"/>
          <w:sz w:val="22"/>
          <w:szCs w:val="22"/>
        </w:rPr>
        <w:t>.</w:t>
      </w:r>
      <w:r w:rsidRPr="00042176">
        <w:rPr>
          <w:rFonts w:asciiTheme="majorHAnsi" w:hAnsiTheme="majorHAnsi" w:cstheme="majorHAnsi"/>
          <w:sz w:val="22"/>
          <w:szCs w:val="22"/>
        </w:rPr>
        <w:t xml:space="preserve"> l </w:t>
      </w:r>
      <w:proofErr w:type="gramStart"/>
      <w:r w:rsidRPr="00042176">
        <w:rPr>
          <w:rFonts w:asciiTheme="majorHAnsi" w:hAnsiTheme="majorHAnsi" w:cstheme="majorHAnsi"/>
          <w:sz w:val="22"/>
          <w:szCs w:val="22"/>
        </w:rPr>
        <w:t>look</w:t>
      </w:r>
      <w:proofErr w:type="gramEnd"/>
      <w:r w:rsidRPr="00042176">
        <w:rPr>
          <w:rFonts w:asciiTheme="majorHAnsi" w:hAnsiTheme="majorHAnsi" w:cstheme="majorHAnsi"/>
          <w:sz w:val="22"/>
          <w:szCs w:val="22"/>
        </w:rPr>
        <w:t xml:space="preserve"> forward to speaking with you further, at your first opportunity.</w:t>
      </w:r>
    </w:p>
    <w:p w14:paraId="2C484420" w14:textId="64440A91" w:rsidR="00FA2F65" w:rsidRPr="00756288" w:rsidRDefault="00042176" w:rsidP="00756288">
      <w:pPr>
        <w:pStyle w:val="NormalWeb"/>
        <w:spacing w:before="0" w:beforeAutospacing="0" w:after="0" w:afterAutospacing="0"/>
        <w:rPr>
          <w:rFonts w:asciiTheme="majorHAnsi" w:hAnsiTheme="majorHAnsi" w:cstheme="majorHAnsi"/>
          <w:sz w:val="22"/>
          <w:szCs w:val="22"/>
        </w:rPr>
      </w:pPr>
      <w:r w:rsidRPr="00042176">
        <w:rPr>
          <w:rFonts w:asciiTheme="majorHAnsi" w:hAnsiTheme="majorHAnsi" w:cstheme="majorHAnsi"/>
          <w:sz w:val="22"/>
          <w:szCs w:val="22"/>
        </w:rPr>
        <w:t> </w:t>
      </w:r>
    </w:p>
    <w:p w14:paraId="33E15BA1" w14:textId="1E180BB7" w:rsidR="00E64F75" w:rsidRPr="00042176" w:rsidRDefault="00457E07" w:rsidP="00E64F75">
      <w:pPr>
        <w:spacing w:after="0"/>
        <w:rPr>
          <w:rFonts w:asciiTheme="majorHAnsi" w:hAnsiTheme="majorHAnsi" w:cstheme="majorHAnsi"/>
        </w:rPr>
      </w:pPr>
      <w:r w:rsidRPr="00042176">
        <w:rPr>
          <w:rFonts w:asciiTheme="majorHAnsi" w:hAnsiTheme="majorHAnsi" w:cstheme="majorHAnsi"/>
        </w:rPr>
        <w:t>Sincerely,</w:t>
      </w:r>
    </w:p>
    <w:p w14:paraId="3F87BFB1" w14:textId="21563624" w:rsidR="00457E07" w:rsidRDefault="00457E07" w:rsidP="00FA2F65">
      <w:pPr>
        <w:spacing w:after="0"/>
        <w:rPr>
          <w:rFonts w:asciiTheme="majorHAnsi" w:hAnsiTheme="majorHAnsi" w:cstheme="majorHAnsi"/>
        </w:rPr>
      </w:pPr>
    </w:p>
    <w:p w14:paraId="0367D847" w14:textId="41E0BD10" w:rsidR="00756288" w:rsidRDefault="00756288" w:rsidP="00FA2F65">
      <w:pPr>
        <w:spacing w:after="0"/>
        <w:rPr>
          <w:rFonts w:asciiTheme="majorHAnsi" w:hAnsiTheme="majorHAnsi" w:cstheme="majorHAnsi"/>
        </w:rPr>
      </w:pPr>
    </w:p>
    <w:p w14:paraId="65C1DB2A" w14:textId="77777777" w:rsidR="00756288" w:rsidRPr="00042176" w:rsidRDefault="00756288" w:rsidP="00FA2F65">
      <w:pPr>
        <w:spacing w:after="0"/>
        <w:rPr>
          <w:rFonts w:asciiTheme="majorHAnsi" w:hAnsiTheme="majorHAnsi" w:cstheme="majorHAnsi"/>
        </w:rPr>
      </w:pPr>
    </w:p>
    <w:p w14:paraId="0A52DDB2" w14:textId="3EFE1948" w:rsidR="00E64F75" w:rsidRPr="00042176" w:rsidRDefault="00E64F75" w:rsidP="00FA2F65">
      <w:pPr>
        <w:spacing w:after="0"/>
        <w:rPr>
          <w:rFonts w:asciiTheme="majorHAnsi" w:hAnsiTheme="majorHAnsi" w:cstheme="majorHAnsi"/>
          <w:highlight w:val="lightGray"/>
        </w:rPr>
      </w:pPr>
      <w:r w:rsidRPr="00042176">
        <w:rPr>
          <w:rFonts w:asciiTheme="majorHAnsi" w:hAnsiTheme="majorHAnsi" w:cstheme="majorHAnsi"/>
          <w:highlight w:val="lightGray"/>
        </w:rPr>
        <w:t>E-SIGNATURE</w:t>
      </w:r>
    </w:p>
    <w:p w14:paraId="56E0D952" w14:textId="01950173" w:rsidR="00E64F75" w:rsidRPr="00042176" w:rsidRDefault="00042176" w:rsidP="00FA2F65">
      <w:pPr>
        <w:spacing w:after="0"/>
        <w:rPr>
          <w:rFonts w:asciiTheme="majorHAnsi" w:hAnsiTheme="majorHAnsi" w:cstheme="majorHAnsi"/>
        </w:rPr>
      </w:pPr>
      <w:r w:rsidRPr="00042176">
        <w:rPr>
          <w:rFonts w:asciiTheme="majorHAnsi" w:hAnsiTheme="majorHAnsi" w:cstheme="majorHAnsi"/>
          <w:highlight w:val="lightGray"/>
        </w:rPr>
        <w:t>Name</w:t>
      </w:r>
      <w:r w:rsidRPr="00042176">
        <w:rPr>
          <w:rFonts w:asciiTheme="majorHAnsi" w:hAnsiTheme="majorHAnsi" w:cstheme="majorHAnsi"/>
          <w:highlight w:val="lightGray"/>
        </w:rPr>
        <w:br/>
        <w:t>Title</w:t>
      </w:r>
    </w:p>
    <w:sectPr w:rsidR="00E64F75" w:rsidRPr="00042176" w:rsidSect="00756288">
      <w:headerReference w:type="even" r:id="rId9"/>
      <w:headerReference w:type="default" r:id="rId10"/>
      <w:footerReference w:type="even" r:id="rId11"/>
      <w:footerReference w:type="default" r:id="rId12"/>
      <w:footerReference w:type="first" r:id="rId13"/>
      <w:type w:val="continuous"/>
      <w:pgSz w:w="12240" w:h="15840"/>
      <w:pgMar w:top="1440" w:right="1440" w:bottom="1440" w:left="1440" w:header="1135"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EDD24" w14:textId="77777777" w:rsidR="00505F2E" w:rsidRDefault="00505F2E">
      <w:pPr>
        <w:spacing w:after="0" w:line="240" w:lineRule="auto"/>
      </w:pPr>
      <w:r>
        <w:separator/>
      </w:r>
    </w:p>
  </w:endnote>
  <w:endnote w:type="continuationSeparator" w:id="0">
    <w:p w14:paraId="24E97FDF" w14:textId="77777777" w:rsidR="00505F2E" w:rsidRDefault="0050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71195" w14:textId="77777777" w:rsidR="00825A7D" w:rsidRDefault="00825A7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31BA9" w14:textId="688B08AA" w:rsidR="00825A7D" w:rsidRDefault="00825A7D">
    <w:pPr>
      <w:pBdr>
        <w:top w:val="nil"/>
        <w:left w:val="nil"/>
        <w:bottom w:val="nil"/>
        <w:right w:val="nil"/>
        <w:between w:val="nil"/>
      </w:pBdr>
      <w:tabs>
        <w:tab w:val="center" w:pos="4536"/>
        <w:tab w:val="right" w:pos="9072"/>
      </w:tabs>
      <w:spacing w:after="0" w:line="240" w:lineRule="auto"/>
      <w:rPr>
        <w:rFonts w:ascii="Arial Narrow" w:eastAsia="Arial Narrow" w:hAnsi="Arial Narrow" w:cs="Arial Narro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E37F" w14:textId="6BEE69F4" w:rsidR="00825A7D" w:rsidRDefault="00825A7D">
    <w:pPr>
      <w:pBdr>
        <w:top w:val="nil"/>
        <w:left w:val="nil"/>
        <w:bottom w:val="nil"/>
        <w:right w:val="nil"/>
        <w:between w:val="nil"/>
      </w:pBdr>
      <w:tabs>
        <w:tab w:val="center" w:pos="4536"/>
        <w:tab w:val="right" w:pos="9072"/>
      </w:tabs>
      <w:spacing w:after="0" w:line="240" w:lineRule="auto"/>
      <w:ind w:right="56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6BA34" w14:textId="77777777" w:rsidR="00505F2E" w:rsidRDefault="00505F2E">
      <w:pPr>
        <w:spacing w:after="0" w:line="240" w:lineRule="auto"/>
      </w:pPr>
      <w:r>
        <w:separator/>
      </w:r>
    </w:p>
  </w:footnote>
  <w:footnote w:type="continuationSeparator" w:id="0">
    <w:p w14:paraId="3FB77AC7" w14:textId="77777777" w:rsidR="00505F2E" w:rsidRDefault="0050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DCD5" w14:textId="77777777" w:rsidR="00825A7D" w:rsidRDefault="00825A7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98CD" w14:textId="77777777" w:rsidR="00825A7D" w:rsidRDefault="00825A7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4673"/>
    <w:multiLevelType w:val="hybridMultilevel"/>
    <w:tmpl w:val="CD40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37BC6"/>
    <w:multiLevelType w:val="hybridMultilevel"/>
    <w:tmpl w:val="62A6F8E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4E8B6899"/>
    <w:multiLevelType w:val="hybridMultilevel"/>
    <w:tmpl w:val="B10C97C6"/>
    <w:lvl w:ilvl="0" w:tplc="0409000F">
      <w:start w:val="1"/>
      <w:numFmt w:val="decimal"/>
      <w:lvlText w:val="%1."/>
      <w:lvlJc w:val="left"/>
      <w:pPr>
        <w:ind w:left="773" w:hanging="360"/>
      </w:pPr>
      <w:rPr>
        <w:rFonts w:hint="default"/>
      </w:r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737E667D"/>
    <w:multiLevelType w:val="hybridMultilevel"/>
    <w:tmpl w:val="0E9CB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6450B3E"/>
    <w:multiLevelType w:val="hybridMultilevel"/>
    <w:tmpl w:val="D14E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035B7"/>
    <w:multiLevelType w:val="hybridMultilevel"/>
    <w:tmpl w:val="BBCE7F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79B1421D"/>
    <w:multiLevelType w:val="hybridMultilevel"/>
    <w:tmpl w:val="EEC0F816"/>
    <w:lvl w:ilvl="0" w:tplc="3AE6D312">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7A638B"/>
    <w:multiLevelType w:val="hybridMultilevel"/>
    <w:tmpl w:val="1F9CF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7D"/>
    <w:rsid w:val="00030BAB"/>
    <w:rsid w:val="00042176"/>
    <w:rsid w:val="000E23E1"/>
    <w:rsid w:val="000E3688"/>
    <w:rsid w:val="000F3584"/>
    <w:rsid w:val="00131C38"/>
    <w:rsid w:val="001536C1"/>
    <w:rsid w:val="00163F63"/>
    <w:rsid w:val="0028495F"/>
    <w:rsid w:val="002913A9"/>
    <w:rsid w:val="00296AB7"/>
    <w:rsid w:val="002A0D6A"/>
    <w:rsid w:val="002A451C"/>
    <w:rsid w:val="00303ABB"/>
    <w:rsid w:val="00310EA0"/>
    <w:rsid w:val="00351B91"/>
    <w:rsid w:val="003608CA"/>
    <w:rsid w:val="003C0F91"/>
    <w:rsid w:val="003E33D5"/>
    <w:rsid w:val="003F0B6B"/>
    <w:rsid w:val="00422C25"/>
    <w:rsid w:val="00457E07"/>
    <w:rsid w:val="00486A21"/>
    <w:rsid w:val="004F7E7A"/>
    <w:rsid w:val="00505F2E"/>
    <w:rsid w:val="00546BC4"/>
    <w:rsid w:val="00553B60"/>
    <w:rsid w:val="00562A9D"/>
    <w:rsid w:val="00587BCE"/>
    <w:rsid w:val="005908D8"/>
    <w:rsid w:val="0059450A"/>
    <w:rsid w:val="00600775"/>
    <w:rsid w:val="0062525B"/>
    <w:rsid w:val="0063741A"/>
    <w:rsid w:val="00684224"/>
    <w:rsid w:val="00697195"/>
    <w:rsid w:val="00731DA1"/>
    <w:rsid w:val="007343E4"/>
    <w:rsid w:val="00756288"/>
    <w:rsid w:val="007A31F3"/>
    <w:rsid w:val="00825A7D"/>
    <w:rsid w:val="00847EAA"/>
    <w:rsid w:val="00857559"/>
    <w:rsid w:val="0086338D"/>
    <w:rsid w:val="008720C5"/>
    <w:rsid w:val="0087548A"/>
    <w:rsid w:val="00932D08"/>
    <w:rsid w:val="009557BF"/>
    <w:rsid w:val="00964E57"/>
    <w:rsid w:val="0096758A"/>
    <w:rsid w:val="009A5A74"/>
    <w:rsid w:val="00A03363"/>
    <w:rsid w:val="00A568A5"/>
    <w:rsid w:val="00A8333F"/>
    <w:rsid w:val="00AA3DED"/>
    <w:rsid w:val="00B3086B"/>
    <w:rsid w:val="00B97A46"/>
    <w:rsid w:val="00C429CD"/>
    <w:rsid w:val="00C861D2"/>
    <w:rsid w:val="00CB2C69"/>
    <w:rsid w:val="00CC0483"/>
    <w:rsid w:val="00D243F9"/>
    <w:rsid w:val="00D4499A"/>
    <w:rsid w:val="00D61A6B"/>
    <w:rsid w:val="00D64A2D"/>
    <w:rsid w:val="00D712BB"/>
    <w:rsid w:val="00DA260B"/>
    <w:rsid w:val="00DA2DB4"/>
    <w:rsid w:val="00DE3797"/>
    <w:rsid w:val="00DF3F56"/>
    <w:rsid w:val="00E31753"/>
    <w:rsid w:val="00E64F75"/>
    <w:rsid w:val="00E74B50"/>
    <w:rsid w:val="00EF43B7"/>
    <w:rsid w:val="00EF7977"/>
    <w:rsid w:val="00F05582"/>
    <w:rsid w:val="00F87E1C"/>
    <w:rsid w:val="00F949E2"/>
    <w:rsid w:val="00FA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A5C24"/>
  <w15:docId w15:val="{FCDE8672-050D-4A18-BA8C-AB34C363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3E33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33D5"/>
    <w:pPr>
      <w:ind w:left="720"/>
      <w:contextualSpacing/>
    </w:pPr>
  </w:style>
  <w:style w:type="character" w:styleId="Hyperlink">
    <w:name w:val="Hyperlink"/>
    <w:basedOn w:val="DefaultParagraphFont"/>
    <w:uiPriority w:val="99"/>
    <w:unhideWhenUsed/>
    <w:rsid w:val="0028495F"/>
    <w:rPr>
      <w:color w:val="0000FF" w:themeColor="hyperlink"/>
      <w:u w:val="single"/>
    </w:rPr>
  </w:style>
  <w:style w:type="character" w:styleId="UnresolvedMention">
    <w:name w:val="Unresolved Mention"/>
    <w:basedOn w:val="DefaultParagraphFont"/>
    <w:uiPriority w:val="99"/>
    <w:semiHidden/>
    <w:unhideWhenUsed/>
    <w:rsid w:val="0028495F"/>
    <w:rPr>
      <w:color w:val="605E5C"/>
      <w:shd w:val="clear" w:color="auto" w:fill="E1DFDD"/>
    </w:rPr>
  </w:style>
  <w:style w:type="character" w:customStyle="1" w:styleId="st">
    <w:name w:val="st"/>
    <w:basedOn w:val="DefaultParagraphFont"/>
    <w:rsid w:val="00847EAA"/>
  </w:style>
  <w:style w:type="character" w:styleId="Emphasis">
    <w:name w:val="Emphasis"/>
    <w:basedOn w:val="DefaultParagraphFont"/>
    <w:uiPriority w:val="20"/>
    <w:qFormat/>
    <w:rsid w:val="00847EAA"/>
    <w:rPr>
      <w:i/>
      <w:iCs/>
    </w:rPr>
  </w:style>
  <w:style w:type="paragraph" w:styleId="BalloonText">
    <w:name w:val="Balloon Text"/>
    <w:basedOn w:val="Normal"/>
    <w:link w:val="BalloonTextChar"/>
    <w:uiPriority w:val="99"/>
    <w:semiHidden/>
    <w:unhideWhenUsed/>
    <w:rsid w:val="00562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9D"/>
    <w:rPr>
      <w:rFonts w:ascii="Segoe UI" w:hAnsi="Segoe UI" w:cs="Segoe UI"/>
      <w:sz w:val="18"/>
      <w:szCs w:val="18"/>
    </w:rPr>
  </w:style>
  <w:style w:type="character" w:styleId="CommentReference">
    <w:name w:val="annotation reference"/>
    <w:basedOn w:val="DefaultParagraphFont"/>
    <w:uiPriority w:val="99"/>
    <w:semiHidden/>
    <w:unhideWhenUsed/>
    <w:rsid w:val="00457E07"/>
    <w:rPr>
      <w:sz w:val="16"/>
      <w:szCs w:val="16"/>
    </w:rPr>
  </w:style>
  <w:style w:type="paragraph" w:styleId="CommentText">
    <w:name w:val="annotation text"/>
    <w:basedOn w:val="Normal"/>
    <w:link w:val="CommentTextChar"/>
    <w:uiPriority w:val="99"/>
    <w:semiHidden/>
    <w:unhideWhenUsed/>
    <w:rsid w:val="00457E07"/>
    <w:pPr>
      <w:spacing w:after="20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457E07"/>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59450A"/>
    <w:pPr>
      <w:spacing w:after="160"/>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59450A"/>
    <w:rPr>
      <w:rFonts w:asciiTheme="minorHAnsi" w:eastAsiaTheme="minorHAnsi" w:hAnsiTheme="minorHAnsi" w:cstheme="minorBidi"/>
      <w:b/>
      <w:bCs/>
      <w:sz w:val="20"/>
      <w:szCs w:val="20"/>
      <w:lang w:val="en-GB"/>
    </w:rPr>
  </w:style>
  <w:style w:type="character" w:styleId="Strong">
    <w:name w:val="Strong"/>
    <w:basedOn w:val="DefaultParagraphFont"/>
    <w:uiPriority w:val="22"/>
    <w:qFormat/>
    <w:rsid w:val="00042176"/>
    <w:rPr>
      <w:b/>
      <w:bCs/>
    </w:rPr>
  </w:style>
  <w:style w:type="paragraph" w:styleId="Header">
    <w:name w:val="header"/>
    <w:basedOn w:val="Normal"/>
    <w:link w:val="HeaderChar"/>
    <w:uiPriority w:val="99"/>
    <w:unhideWhenUsed/>
    <w:rsid w:val="0075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288"/>
  </w:style>
  <w:style w:type="paragraph" w:styleId="Footer">
    <w:name w:val="footer"/>
    <w:basedOn w:val="Normal"/>
    <w:link w:val="FooterChar"/>
    <w:uiPriority w:val="99"/>
    <w:unhideWhenUsed/>
    <w:rsid w:val="00756288"/>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756288"/>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157499">
      <w:bodyDiv w:val="1"/>
      <w:marLeft w:val="0"/>
      <w:marRight w:val="0"/>
      <w:marTop w:val="0"/>
      <w:marBottom w:val="0"/>
      <w:divBdr>
        <w:top w:val="none" w:sz="0" w:space="0" w:color="auto"/>
        <w:left w:val="none" w:sz="0" w:space="0" w:color="auto"/>
        <w:bottom w:val="none" w:sz="0" w:space="0" w:color="auto"/>
        <w:right w:val="none" w:sz="0" w:space="0" w:color="auto"/>
      </w:divBdr>
    </w:div>
    <w:div w:id="1382249290">
      <w:bodyDiv w:val="1"/>
      <w:marLeft w:val="0"/>
      <w:marRight w:val="0"/>
      <w:marTop w:val="0"/>
      <w:marBottom w:val="0"/>
      <w:divBdr>
        <w:top w:val="none" w:sz="0" w:space="0" w:color="auto"/>
        <w:left w:val="none" w:sz="0" w:space="0" w:color="auto"/>
        <w:bottom w:val="none" w:sz="0" w:space="0" w:color="auto"/>
        <w:right w:val="none" w:sz="0" w:space="0" w:color="auto"/>
      </w:divBdr>
      <w:divsChild>
        <w:div w:id="1836994851">
          <w:marLeft w:val="0"/>
          <w:marRight w:val="0"/>
          <w:marTop w:val="0"/>
          <w:marBottom w:val="0"/>
          <w:divBdr>
            <w:top w:val="none" w:sz="0" w:space="0" w:color="auto"/>
            <w:left w:val="none" w:sz="0" w:space="0" w:color="auto"/>
            <w:bottom w:val="none" w:sz="0" w:space="0" w:color="auto"/>
            <w:right w:val="none" w:sz="0" w:space="0" w:color="auto"/>
          </w:divBdr>
        </w:div>
        <w:div w:id="1457335291">
          <w:marLeft w:val="0"/>
          <w:marRight w:val="0"/>
          <w:marTop w:val="0"/>
          <w:marBottom w:val="0"/>
          <w:divBdr>
            <w:top w:val="none" w:sz="0" w:space="0" w:color="auto"/>
            <w:left w:val="none" w:sz="0" w:space="0" w:color="auto"/>
            <w:bottom w:val="none" w:sz="0" w:space="0" w:color="auto"/>
            <w:right w:val="none" w:sz="0" w:space="0" w:color="auto"/>
          </w:divBdr>
          <w:divsChild>
            <w:div w:id="1560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nguagescanada.ca/web/default/files/covid19/Languages%20Canada%20letter%20to%20Minister%20Morneau%20re%20COVID-19_March%2019%2C%202020.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6251-59E4-4CDB-BAEB-68F34453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Lindsey</dc:creator>
  <cp:lastModifiedBy>LC</cp:lastModifiedBy>
  <cp:revision>4</cp:revision>
  <dcterms:created xsi:type="dcterms:W3CDTF">2020-03-23T15:43:00Z</dcterms:created>
  <dcterms:modified xsi:type="dcterms:W3CDTF">2020-03-23T18:06:00Z</dcterms:modified>
</cp:coreProperties>
</file>